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174" w:rsidRPr="001C336C" w:rsidRDefault="00374174" w:rsidP="00374174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4174" w:rsidRDefault="00374174" w:rsidP="00374174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Par1"/>
      <w:bookmarkEnd w:id="0"/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725805" cy="904240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174" w:rsidRDefault="00374174" w:rsidP="003741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74174" w:rsidRDefault="00374174" w:rsidP="003741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374174" w:rsidRDefault="00374174" w:rsidP="003741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B3160C" w:rsidRDefault="00B3160C" w:rsidP="0037417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3160C" w:rsidRDefault="00B3160C" w:rsidP="0037417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74174" w:rsidRPr="00041E99" w:rsidRDefault="00374174" w:rsidP="0037417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41E99">
        <w:rPr>
          <w:rFonts w:ascii="Times New Roman" w:hAnsi="Times New Roman"/>
          <w:b/>
          <w:sz w:val="28"/>
          <w:szCs w:val="28"/>
        </w:rPr>
        <w:t>РЕШЕНИЕ</w:t>
      </w:r>
    </w:p>
    <w:p w:rsidR="00374174" w:rsidRDefault="00374174" w:rsidP="00374174">
      <w:pPr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374174" w:rsidRDefault="007D46C5" w:rsidP="00374174">
      <w:pPr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22 апреля </w:t>
      </w:r>
      <w:r w:rsidR="00374174">
        <w:rPr>
          <w:rFonts w:ascii="Times New Roman" w:hAnsi="Times New Roman"/>
          <w:bCs/>
          <w:iCs/>
          <w:color w:val="000000"/>
          <w:sz w:val="28"/>
          <w:szCs w:val="28"/>
        </w:rPr>
        <w:t>20</w:t>
      </w:r>
      <w:r w:rsidR="00B3160C">
        <w:rPr>
          <w:rFonts w:ascii="Times New Roman" w:hAnsi="Times New Roman"/>
          <w:bCs/>
          <w:iCs/>
          <w:color w:val="000000"/>
          <w:sz w:val="28"/>
          <w:szCs w:val="28"/>
        </w:rPr>
        <w:t>21</w:t>
      </w:r>
      <w:r w:rsidR="00374174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года                                              №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306</w:t>
      </w:r>
    </w:p>
    <w:p w:rsidR="00374174" w:rsidRDefault="00374174" w:rsidP="00374174">
      <w:pPr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/>
          <w:bCs/>
          <w:iCs/>
          <w:color w:val="000000"/>
          <w:sz w:val="28"/>
          <w:szCs w:val="28"/>
        </w:rPr>
        <w:t>.Т</w:t>
      </w:r>
      <w:proofErr w:type="gramEnd"/>
      <w:r>
        <w:rPr>
          <w:rFonts w:ascii="Times New Roman" w:hAnsi="Times New Roman"/>
          <w:bCs/>
          <w:iCs/>
          <w:color w:val="000000"/>
          <w:sz w:val="28"/>
          <w:szCs w:val="28"/>
        </w:rPr>
        <w:t>росна</w:t>
      </w:r>
      <w:proofErr w:type="spellEnd"/>
    </w:p>
    <w:p w:rsidR="00374174" w:rsidRDefault="00374174" w:rsidP="00374174">
      <w:pPr>
        <w:ind w:right="232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tbl>
      <w:tblPr>
        <w:tblW w:w="6247" w:type="dxa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7"/>
      </w:tblGrid>
      <w:tr w:rsidR="00374174" w:rsidTr="00FB2A39">
        <w:trPr>
          <w:trHeight w:val="405"/>
        </w:trPr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4174" w:rsidRDefault="00374174" w:rsidP="00DB1942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Принято на </w:t>
            </w:r>
            <w:r w:rsidR="00DB194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сорок</w:t>
            </w:r>
            <w:r w:rsidR="00B3160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четвертом 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заседании районного Сове</w:t>
            </w:r>
            <w:r w:rsidR="00B3160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та народных депутатов пятого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созыва</w:t>
            </w:r>
          </w:p>
        </w:tc>
      </w:tr>
    </w:tbl>
    <w:p w:rsidR="00374174" w:rsidRDefault="00374174" w:rsidP="003741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60C" w:rsidRDefault="00B3160C" w:rsidP="00B3160C">
      <w:pPr>
        <w:ind w:right="232"/>
        <w:rPr>
          <w:rFonts w:ascii="Times New Roman" w:hAnsi="Times New Roman"/>
          <w:b/>
          <w:sz w:val="28"/>
          <w:szCs w:val="28"/>
        </w:rPr>
      </w:pPr>
      <w:r w:rsidRPr="00B3160C">
        <w:rPr>
          <w:rFonts w:ascii="Times New Roman" w:hAnsi="Times New Roman"/>
          <w:b/>
          <w:bCs/>
          <w:iCs/>
          <w:color w:val="000000"/>
          <w:sz w:val="28"/>
          <w:szCs w:val="28"/>
        </w:rPr>
        <w:t>О внесении изменений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в решение от </w:t>
      </w:r>
      <w:r w:rsidRPr="00B3160C">
        <w:rPr>
          <w:rFonts w:ascii="Times New Roman" w:hAnsi="Times New Roman"/>
          <w:b/>
          <w:bCs/>
          <w:iCs/>
          <w:color w:val="000000"/>
          <w:sz w:val="28"/>
          <w:szCs w:val="28"/>
        </w:rPr>
        <w:t>19 декабря 2013 года                                                                                       №251 «</w:t>
      </w:r>
      <w:r w:rsidR="00374174" w:rsidRPr="00B3160C">
        <w:rPr>
          <w:rFonts w:ascii="Times New Roman" w:hAnsi="Times New Roman"/>
          <w:b/>
          <w:sz w:val="28"/>
          <w:szCs w:val="28"/>
        </w:rPr>
        <w:t>Об утверждении Положения «</w:t>
      </w:r>
      <w:proofErr w:type="gramStart"/>
      <w:r w:rsidR="00374174" w:rsidRPr="00B3160C">
        <w:rPr>
          <w:rFonts w:ascii="Times New Roman" w:hAnsi="Times New Roman"/>
          <w:b/>
          <w:sz w:val="28"/>
          <w:szCs w:val="28"/>
        </w:rPr>
        <w:t>О</w:t>
      </w:r>
      <w:proofErr w:type="gramEnd"/>
      <w:r w:rsidR="00374174" w:rsidRPr="00B3160C">
        <w:rPr>
          <w:rFonts w:ascii="Times New Roman" w:hAnsi="Times New Roman"/>
          <w:b/>
          <w:sz w:val="28"/>
          <w:szCs w:val="28"/>
        </w:rPr>
        <w:t xml:space="preserve"> дисциплинарных </w:t>
      </w:r>
    </w:p>
    <w:p w:rsidR="00374174" w:rsidRPr="00B3160C" w:rsidRDefault="00374174" w:rsidP="00B3160C">
      <w:pPr>
        <w:ind w:right="232"/>
        <w:rPr>
          <w:rFonts w:ascii="Times New Roman" w:hAnsi="Times New Roman"/>
          <w:b/>
          <w:sz w:val="28"/>
          <w:szCs w:val="28"/>
        </w:rPr>
      </w:pPr>
      <w:proofErr w:type="gramStart"/>
      <w:r w:rsidRPr="00B3160C">
        <w:rPr>
          <w:rFonts w:ascii="Times New Roman" w:hAnsi="Times New Roman"/>
          <w:b/>
          <w:sz w:val="28"/>
          <w:szCs w:val="28"/>
        </w:rPr>
        <w:t>взысканиях</w:t>
      </w:r>
      <w:proofErr w:type="gramEnd"/>
      <w:r w:rsidRPr="00B3160C">
        <w:rPr>
          <w:rFonts w:ascii="Times New Roman" w:hAnsi="Times New Roman"/>
          <w:b/>
          <w:sz w:val="28"/>
          <w:szCs w:val="28"/>
        </w:rPr>
        <w:t xml:space="preserve"> за коррупционные правонарушения и порядок их применения к муниципальным служащим органов местного самоуправления </w:t>
      </w:r>
      <w:proofErr w:type="spellStart"/>
      <w:r w:rsidRPr="00B3160C">
        <w:rPr>
          <w:rFonts w:ascii="Times New Roman" w:hAnsi="Times New Roman"/>
          <w:b/>
          <w:sz w:val="28"/>
          <w:szCs w:val="28"/>
        </w:rPr>
        <w:t>Троснянского</w:t>
      </w:r>
      <w:proofErr w:type="spellEnd"/>
      <w:r w:rsidRPr="00B3160C">
        <w:rPr>
          <w:rFonts w:ascii="Times New Roman" w:hAnsi="Times New Roman"/>
          <w:b/>
          <w:sz w:val="28"/>
          <w:szCs w:val="28"/>
        </w:rPr>
        <w:t xml:space="preserve"> района Орловской области</w:t>
      </w:r>
      <w:r w:rsidR="00B3160C" w:rsidRPr="00B3160C">
        <w:rPr>
          <w:rFonts w:ascii="Times New Roman" w:hAnsi="Times New Roman"/>
          <w:b/>
          <w:sz w:val="28"/>
          <w:szCs w:val="28"/>
        </w:rPr>
        <w:t>»</w:t>
      </w:r>
    </w:p>
    <w:p w:rsidR="00374174" w:rsidRPr="001C336C" w:rsidRDefault="00374174" w:rsidP="003741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4174" w:rsidRPr="001C336C" w:rsidRDefault="00B3160C" w:rsidP="003741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действующих нормативных правых актов в  соответствие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законодальством</w:t>
      </w:r>
      <w:proofErr w:type="spellEnd"/>
      <w:r w:rsidR="00374174" w:rsidRPr="001C33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8B4E9C" w:rsidRPr="008B4E9C">
        <w:rPr>
          <w:rFonts w:ascii="Times New Roman" w:hAnsi="Times New Roman" w:cs="Times New Roman"/>
          <w:sz w:val="28"/>
          <w:szCs w:val="28"/>
        </w:rPr>
        <w:t xml:space="preserve"> </w:t>
      </w:r>
      <w:r w:rsidR="008B4E9C" w:rsidRPr="001C336C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N 25-ФЗ "О муниципальной службе в Российской Федерации", Федерального </w:t>
      </w:r>
      <w:hyperlink r:id="rId6" w:history="1">
        <w:r w:rsidR="008B4E9C" w:rsidRPr="001C336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8B4E9C" w:rsidRPr="001C336C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коррупции", </w:t>
      </w:r>
      <w:hyperlink r:id="rId7" w:history="1">
        <w:r w:rsidR="00374174" w:rsidRPr="001C336C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="00374174" w:rsidRPr="001C33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174" w:rsidRPr="001C336C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374174" w:rsidRPr="001C336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B4E9C">
        <w:rPr>
          <w:rFonts w:ascii="Times New Roman" w:hAnsi="Times New Roman" w:cs="Times New Roman"/>
          <w:sz w:val="28"/>
          <w:szCs w:val="28"/>
        </w:rPr>
        <w:t>,</w:t>
      </w:r>
      <w:r w:rsidR="00374174" w:rsidRPr="001C33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174" w:rsidRPr="001C336C"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 w:rsidR="00374174" w:rsidRPr="001C336C"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решил:</w:t>
      </w:r>
    </w:p>
    <w:p w:rsidR="008B4E9C" w:rsidRPr="008B4E9C" w:rsidRDefault="00374174" w:rsidP="008B4E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E9C">
        <w:rPr>
          <w:rFonts w:ascii="Times New Roman" w:hAnsi="Times New Roman" w:cs="Times New Roman"/>
          <w:sz w:val="28"/>
          <w:szCs w:val="28"/>
        </w:rPr>
        <w:t xml:space="preserve">1. </w:t>
      </w:r>
      <w:r w:rsidR="008B4E9C" w:rsidRPr="008B4E9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8B4E9C" w:rsidRPr="008B4E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решение от 19 декабря 2013 года  №251 «</w:t>
      </w:r>
      <w:r w:rsidR="008B4E9C" w:rsidRPr="008B4E9C">
        <w:rPr>
          <w:rFonts w:ascii="Times New Roman" w:hAnsi="Times New Roman" w:cs="Times New Roman"/>
          <w:sz w:val="28"/>
          <w:szCs w:val="28"/>
        </w:rPr>
        <w:t xml:space="preserve">Об утверждении Положения «О дисциплинарных взысканиях за коррупционные правонарушения и порядок их применения к муниципальным служащим органов местного самоуправления </w:t>
      </w:r>
      <w:proofErr w:type="spellStart"/>
      <w:r w:rsidR="008B4E9C" w:rsidRPr="008B4E9C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8B4E9C" w:rsidRPr="008B4E9C">
        <w:rPr>
          <w:rFonts w:ascii="Times New Roman" w:hAnsi="Times New Roman" w:cs="Times New Roman"/>
          <w:sz w:val="28"/>
          <w:szCs w:val="28"/>
        </w:rPr>
        <w:t xml:space="preserve"> района Орловской области» следующие изменения:</w:t>
      </w:r>
    </w:p>
    <w:p w:rsidR="002F2E65" w:rsidRPr="008B4E9C" w:rsidRDefault="008B4E9C" w:rsidP="008B4E9C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hyperlink r:id="rId8" w:history="1">
        <w:r w:rsidR="00F200D2" w:rsidRPr="008B4E9C">
          <w:rPr>
            <w:rFonts w:ascii="Times New Roman" w:hAnsi="Times New Roman" w:cs="Times New Roman"/>
            <w:sz w:val="28"/>
            <w:szCs w:val="28"/>
          </w:rPr>
          <w:t xml:space="preserve"> пункт </w:t>
        </w:r>
        <w:r w:rsidR="002F2E65" w:rsidRPr="008B4E9C">
          <w:rPr>
            <w:rFonts w:ascii="Times New Roman" w:hAnsi="Times New Roman" w:cs="Times New Roman"/>
            <w:sz w:val="28"/>
            <w:szCs w:val="28"/>
          </w:rPr>
          <w:t xml:space="preserve"> 3.1</w:t>
        </w:r>
      </w:hyperlink>
      <w:r w:rsidR="00F200D2" w:rsidRPr="008B4E9C">
        <w:rPr>
          <w:rFonts w:ascii="Times New Roman" w:hAnsi="Times New Roman" w:cs="Times New Roman"/>
          <w:sz w:val="28"/>
          <w:szCs w:val="28"/>
        </w:rPr>
        <w:t xml:space="preserve"> </w:t>
      </w:r>
      <w:r w:rsidR="002F2E65" w:rsidRPr="008B4E9C">
        <w:rPr>
          <w:rFonts w:ascii="Times New Roman" w:hAnsi="Times New Roman" w:cs="Times New Roman"/>
          <w:sz w:val="28"/>
          <w:szCs w:val="28"/>
        </w:rPr>
        <w:t xml:space="preserve"> </w:t>
      </w:r>
      <w:r w:rsidRPr="008B4E9C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2F2E65" w:rsidRPr="008B4E9C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B3160C" w:rsidRPr="008B4E9C">
        <w:rPr>
          <w:rFonts w:ascii="Times New Roman" w:hAnsi="Times New Roman" w:cs="Times New Roman"/>
          <w:sz w:val="28"/>
          <w:szCs w:val="28"/>
        </w:rPr>
        <w:t>под</w:t>
      </w:r>
      <w:r w:rsidR="002F2E65" w:rsidRPr="008B4E9C">
        <w:rPr>
          <w:rFonts w:ascii="Times New Roman" w:hAnsi="Times New Roman" w:cs="Times New Roman"/>
          <w:sz w:val="28"/>
          <w:szCs w:val="28"/>
        </w:rPr>
        <w:t>пунктом 2.1 следующего содержания:</w:t>
      </w:r>
    </w:p>
    <w:p w:rsidR="002F2E65" w:rsidRPr="002F2E65" w:rsidRDefault="002F2E65" w:rsidP="008B4E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2E65">
        <w:rPr>
          <w:rFonts w:ascii="Times New Roman" w:hAnsi="Times New Roman" w:cs="Times New Roman"/>
          <w:sz w:val="28"/>
          <w:szCs w:val="28"/>
        </w:rPr>
        <w:t>"2.1) доклада подразделения кадровой службы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доверия);".</w:t>
      </w:r>
      <w:proofErr w:type="gramEnd"/>
    </w:p>
    <w:p w:rsidR="00F200D2" w:rsidRPr="008B4E9C" w:rsidRDefault="00F200D2" w:rsidP="008B4E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E9C">
        <w:rPr>
          <w:rFonts w:ascii="Times New Roman" w:hAnsi="Times New Roman" w:cs="Times New Roman"/>
          <w:sz w:val="28"/>
          <w:szCs w:val="28"/>
        </w:rPr>
        <w:t>2</w:t>
      </w:r>
      <w:r w:rsidR="008B4E9C">
        <w:rPr>
          <w:rFonts w:ascii="Times New Roman" w:hAnsi="Times New Roman" w:cs="Times New Roman"/>
          <w:sz w:val="28"/>
          <w:szCs w:val="28"/>
        </w:rPr>
        <w:t>)</w:t>
      </w:r>
      <w:r w:rsidRPr="008B4E9C">
        <w:rPr>
          <w:rFonts w:ascii="Times New Roman" w:hAnsi="Times New Roman" w:cs="Times New Roman"/>
          <w:sz w:val="28"/>
          <w:szCs w:val="28"/>
        </w:rPr>
        <w:t xml:space="preserve"> пункт 3.4 </w:t>
      </w:r>
      <w:r w:rsidR="008B4E9C" w:rsidRPr="008B4E9C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Pr="008B4E9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200D2" w:rsidRPr="008B4E9C" w:rsidRDefault="00F200D2" w:rsidP="008B4E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0D2">
        <w:rPr>
          <w:rFonts w:ascii="Times New Roman" w:hAnsi="Times New Roman" w:cs="Times New Roman"/>
          <w:sz w:val="28"/>
          <w:szCs w:val="28"/>
        </w:rPr>
        <w:t>"</w:t>
      </w:r>
      <w:r w:rsidRPr="008B4E9C">
        <w:rPr>
          <w:rFonts w:ascii="Times New Roman" w:hAnsi="Times New Roman" w:cs="Times New Roman"/>
          <w:sz w:val="28"/>
          <w:szCs w:val="28"/>
        </w:rPr>
        <w:t xml:space="preserve">3.4. Взыскания, предусмотренные </w:t>
      </w:r>
      <w:hyperlink w:anchor="Par58" w:history="1">
        <w:r w:rsidRPr="008B4E9C">
          <w:rPr>
            <w:rFonts w:ascii="Times New Roman" w:hAnsi="Times New Roman" w:cs="Times New Roman"/>
            <w:sz w:val="28"/>
            <w:szCs w:val="28"/>
          </w:rPr>
          <w:t>пунктами 2.1</w:t>
        </w:r>
      </w:hyperlink>
      <w:r w:rsidRPr="008B4E9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3" w:history="1">
        <w:r w:rsidRPr="008B4E9C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Pr="008B4E9C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Pr="00F200D2">
        <w:rPr>
          <w:rFonts w:ascii="Times New Roman" w:hAnsi="Times New Roman" w:cs="Times New Roman"/>
          <w:sz w:val="28"/>
          <w:szCs w:val="28"/>
        </w:rPr>
        <w:t xml:space="preserve">применяются не позднее шести месяцев со дня поступления </w:t>
      </w:r>
      <w:r w:rsidRPr="00F200D2">
        <w:rPr>
          <w:rFonts w:ascii="Times New Roman" w:hAnsi="Times New Roman" w:cs="Times New Roman"/>
          <w:sz w:val="28"/>
          <w:szCs w:val="28"/>
        </w:rPr>
        <w:lastRenderedPageBreak/>
        <w:t>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B3160C" w:rsidRPr="008B4E9C" w:rsidRDefault="00B3160C" w:rsidP="008B4E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E9C">
        <w:rPr>
          <w:rFonts w:ascii="Times New Roman" w:hAnsi="Times New Roman" w:cs="Times New Roman"/>
          <w:sz w:val="28"/>
          <w:szCs w:val="28"/>
        </w:rPr>
        <w:t>3</w:t>
      </w:r>
      <w:r w:rsidR="008B4E9C">
        <w:rPr>
          <w:rFonts w:ascii="Times New Roman" w:hAnsi="Times New Roman" w:cs="Times New Roman"/>
          <w:sz w:val="28"/>
          <w:szCs w:val="28"/>
        </w:rPr>
        <w:t>)</w:t>
      </w:r>
      <w:r w:rsidRPr="008B4E9C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8B4E9C" w:rsidRPr="008B4E9C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8B4E9C">
        <w:rPr>
          <w:rFonts w:ascii="Times New Roman" w:hAnsi="Times New Roman" w:cs="Times New Roman"/>
          <w:sz w:val="28"/>
          <w:szCs w:val="28"/>
        </w:rPr>
        <w:t>пункт</w:t>
      </w:r>
      <w:r w:rsidR="008B4E9C" w:rsidRPr="008B4E9C">
        <w:rPr>
          <w:rFonts w:ascii="Times New Roman" w:hAnsi="Times New Roman" w:cs="Times New Roman"/>
          <w:sz w:val="28"/>
          <w:szCs w:val="28"/>
        </w:rPr>
        <w:t xml:space="preserve">ом </w:t>
      </w:r>
      <w:r w:rsidRPr="008B4E9C">
        <w:rPr>
          <w:rFonts w:ascii="Times New Roman" w:hAnsi="Times New Roman" w:cs="Times New Roman"/>
          <w:sz w:val="28"/>
          <w:szCs w:val="28"/>
        </w:rPr>
        <w:t xml:space="preserve"> 3.12 </w:t>
      </w:r>
      <w:r w:rsidR="008B4E9C" w:rsidRPr="008B4E9C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B3160C" w:rsidRPr="008B4E9C" w:rsidRDefault="008B4E9C" w:rsidP="008B4E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E9C">
        <w:rPr>
          <w:rFonts w:ascii="Times New Roman" w:hAnsi="Times New Roman" w:cs="Times New Roman"/>
          <w:sz w:val="28"/>
          <w:szCs w:val="28"/>
        </w:rPr>
        <w:t>«</w:t>
      </w:r>
      <w:r w:rsidR="00B3160C" w:rsidRPr="008B4E9C">
        <w:rPr>
          <w:rFonts w:ascii="Times New Roman" w:hAnsi="Times New Roman" w:cs="Times New Roman"/>
          <w:sz w:val="28"/>
          <w:szCs w:val="28"/>
        </w:rPr>
        <w:t xml:space="preserve">3.12. </w:t>
      </w:r>
      <w:r w:rsidR="00B3160C" w:rsidRPr="00F200D2">
        <w:rPr>
          <w:rFonts w:ascii="Times New Roman" w:hAnsi="Times New Roman" w:cs="Times New Roman"/>
          <w:sz w:val="28"/>
          <w:szCs w:val="28"/>
        </w:rPr>
        <w:t xml:space="preserve">Сведения </w:t>
      </w:r>
      <w:proofErr w:type="gramStart"/>
      <w:r w:rsidR="00B3160C" w:rsidRPr="00F200D2">
        <w:rPr>
          <w:rFonts w:ascii="Times New Roman" w:hAnsi="Times New Roman" w:cs="Times New Roman"/>
          <w:sz w:val="28"/>
          <w:szCs w:val="28"/>
        </w:rPr>
        <w:t>о применении к муниципальному служащему взыскания в виде увольнения в связи с утратой</w:t>
      </w:r>
      <w:proofErr w:type="gramEnd"/>
      <w:r w:rsidR="00B3160C" w:rsidRPr="00F200D2">
        <w:rPr>
          <w:rFonts w:ascii="Times New Roman" w:hAnsi="Times New Roman" w:cs="Times New Roman"/>
          <w:sz w:val="28"/>
          <w:szCs w:val="28"/>
        </w:rPr>
        <w:t xml:space="preserve">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</w:t>
      </w:r>
      <w:hyperlink r:id="rId9" w:history="1">
        <w:r w:rsidR="00B3160C" w:rsidRPr="00DB1942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="00B3160C" w:rsidRPr="00DB1942">
        <w:rPr>
          <w:rFonts w:ascii="Times New Roman" w:hAnsi="Times New Roman" w:cs="Times New Roman"/>
          <w:sz w:val="28"/>
          <w:szCs w:val="28"/>
        </w:rPr>
        <w:t xml:space="preserve"> Федер</w:t>
      </w:r>
      <w:r w:rsidR="00B3160C" w:rsidRPr="00F200D2">
        <w:rPr>
          <w:rFonts w:ascii="Times New Roman" w:hAnsi="Times New Roman" w:cs="Times New Roman"/>
          <w:sz w:val="28"/>
          <w:szCs w:val="28"/>
        </w:rPr>
        <w:t>ального закона от 25 декабря 2008 года N 273-ФЗ "О противодействии коррупции".</w:t>
      </w:r>
      <w:r w:rsidR="00B3160C" w:rsidRPr="008B4E9C">
        <w:rPr>
          <w:rFonts w:ascii="Times New Roman" w:hAnsi="Times New Roman" w:cs="Times New Roman"/>
          <w:sz w:val="28"/>
          <w:szCs w:val="28"/>
        </w:rPr>
        <w:t>»</w:t>
      </w:r>
    </w:p>
    <w:p w:rsidR="008B4E9C" w:rsidRPr="008B4E9C" w:rsidRDefault="008B4E9C" w:rsidP="008B4E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E9C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после его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Pr="008B4E9C">
        <w:rPr>
          <w:rFonts w:ascii="Times New Roman" w:hAnsi="Times New Roman" w:cs="Times New Roman"/>
          <w:sz w:val="28"/>
          <w:szCs w:val="28"/>
        </w:rPr>
        <w:t>.</w:t>
      </w:r>
    </w:p>
    <w:p w:rsidR="008B4E9C" w:rsidRPr="008B4E9C" w:rsidRDefault="008B4E9C" w:rsidP="008B4E9C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B4E9C" w:rsidRPr="008B4E9C" w:rsidRDefault="008B4E9C" w:rsidP="008B4E9C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4E9C" w:rsidRPr="008B4E9C" w:rsidRDefault="008B4E9C" w:rsidP="008B4E9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E9C">
        <w:rPr>
          <w:rFonts w:ascii="Times New Roman" w:hAnsi="Times New Roman" w:cs="Times New Roman"/>
          <w:b/>
          <w:sz w:val="28"/>
          <w:szCs w:val="28"/>
        </w:rPr>
        <w:t>Председатель районного Совета                Глава района</w:t>
      </w:r>
    </w:p>
    <w:p w:rsidR="008B4E9C" w:rsidRPr="008B4E9C" w:rsidRDefault="008B4E9C" w:rsidP="008B4E9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E9C">
        <w:rPr>
          <w:rFonts w:ascii="Times New Roman" w:hAnsi="Times New Roman" w:cs="Times New Roman"/>
          <w:b/>
          <w:sz w:val="28"/>
          <w:szCs w:val="28"/>
        </w:rPr>
        <w:t>народных депутатов</w:t>
      </w:r>
    </w:p>
    <w:p w:rsidR="008B4E9C" w:rsidRPr="008B4E9C" w:rsidRDefault="008B4E9C" w:rsidP="008B4E9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E9C" w:rsidRPr="008B4E9C" w:rsidRDefault="008B4E9C" w:rsidP="008B4E9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E9C">
        <w:rPr>
          <w:rFonts w:ascii="Times New Roman" w:hAnsi="Times New Roman" w:cs="Times New Roman"/>
          <w:b/>
          <w:sz w:val="28"/>
          <w:szCs w:val="28"/>
        </w:rPr>
        <w:t xml:space="preserve">                               В. И. Миронов                                                       А.И.Насонов</w:t>
      </w:r>
    </w:p>
    <w:p w:rsidR="00F200D2" w:rsidRPr="008B4E9C" w:rsidRDefault="00F200D2" w:rsidP="008B4E9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60C" w:rsidRPr="008B4E9C" w:rsidRDefault="00B3160C" w:rsidP="008B4E9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60C" w:rsidRDefault="00B3160C" w:rsidP="00374174">
      <w:pPr>
        <w:widowControl w:val="0"/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B3160C" w:rsidRDefault="00B3160C" w:rsidP="00374174">
      <w:pPr>
        <w:widowControl w:val="0"/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B3160C" w:rsidRDefault="00B3160C" w:rsidP="00374174">
      <w:pPr>
        <w:widowControl w:val="0"/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B3160C" w:rsidRDefault="00B3160C" w:rsidP="00374174">
      <w:pPr>
        <w:widowControl w:val="0"/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B3160C" w:rsidRDefault="00B3160C" w:rsidP="00374174">
      <w:pPr>
        <w:widowControl w:val="0"/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B3160C" w:rsidRDefault="00B3160C" w:rsidP="00374174">
      <w:pPr>
        <w:widowControl w:val="0"/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B3160C" w:rsidRDefault="00B3160C" w:rsidP="00374174">
      <w:pPr>
        <w:widowControl w:val="0"/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B3160C" w:rsidRDefault="00B3160C" w:rsidP="00374174">
      <w:pPr>
        <w:widowControl w:val="0"/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B3160C" w:rsidRDefault="00B3160C" w:rsidP="00374174">
      <w:pPr>
        <w:widowControl w:val="0"/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B3160C" w:rsidRDefault="00B3160C" w:rsidP="00374174">
      <w:pPr>
        <w:widowControl w:val="0"/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B3160C" w:rsidRDefault="00B3160C" w:rsidP="00374174">
      <w:pPr>
        <w:widowControl w:val="0"/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B3160C" w:rsidRDefault="00B3160C" w:rsidP="00374174">
      <w:pPr>
        <w:widowControl w:val="0"/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B3160C" w:rsidRDefault="00B3160C" w:rsidP="00374174">
      <w:pPr>
        <w:widowControl w:val="0"/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B3160C" w:rsidRDefault="00B3160C" w:rsidP="00374174">
      <w:pPr>
        <w:widowControl w:val="0"/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B3160C" w:rsidRDefault="00B3160C" w:rsidP="00374174">
      <w:pPr>
        <w:widowControl w:val="0"/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B3160C" w:rsidRDefault="00B3160C" w:rsidP="00374174">
      <w:pPr>
        <w:widowControl w:val="0"/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B3160C" w:rsidRDefault="00B3160C" w:rsidP="00374174">
      <w:pPr>
        <w:widowControl w:val="0"/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B3160C" w:rsidRDefault="00B3160C" w:rsidP="00374174">
      <w:pPr>
        <w:widowControl w:val="0"/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sectPr w:rsidR="00B3160C" w:rsidSect="00691B37">
      <w:pgSz w:w="11906" w:h="16838"/>
      <w:pgMar w:top="567" w:right="851" w:bottom="709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A0C7E"/>
    <w:multiLevelType w:val="hybridMultilevel"/>
    <w:tmpl w:val="0B921C98"/>
    <w:lvl w:ilvl="0" w:tplc="EBC2066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37F7700"/>
    <w:multiLevelType w:val="hybridMultilevel"/>
    <w:tmpl w:val="1B06255C"/>
    <w:lvl w:ilvl="0" w:tplc="63A641C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74174"/>
    <w:rsid w:val="000F6AF6"/>
    <w:rsid w:val="002F2E65"/>
    <w:rsid w:val="00312A71"/>
    <w:rsid w:val="00374174"/>
    <w:rsid w:val="003C227D"/>
    <w:rsid w:val="004B0F46"/>
    <w:rsid w:val="00724BB6"/>
    <w:rsid w:val="0075500F"/>
    <w:rsid w:val="00775221"/>
    <w:rsid w:val="007D46C5"/>
    <w:rsid w:val="008B4E9C"/>
    <w:rsid w:val="009F223C"/>
    <w:rsid w:val="00B3160C"/>
    <w:rsid w:val="00DB1942"/>
    <w:rsid w:val="00E47906"/>
    <w:rsid w:val="00F20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7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4174"/>
    <w:pPr>
      <w:suppressAutoHyphens/>
    </w:pPr>
    <w:rPr>
      <w:rFonts w:ascii="Times New Roman" w:hAnsi="Times New Roman" w:cs="Times New Roman"/>
      <w:sz w:val="20"/>
    </w:rPr>
  </w:style>
  <w:style w:type="character" w:customStyle="1" w:styleId="a4">
    <w:name w:val="Основной текст Знак"/>
    <w:basedOn w:val="a0"/>
    <w:link w:val="a3"/>
    <w:rsid w:val="0037417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No Spacing"/>
    <w:uiPriority w:val="1"/>
    <w:qFormat/>
    <w:rsid w:val="0037417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741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417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2F2E6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200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9121255BB941DAADD9DB8E2EE6B44DEB&amp;req=doc&amp;base=RZR&amp;n=296158&amp;dst=33&amp;fld=134&amp;REFFIELD=134&amp;REFDST=100056&amp;REFDOC=304076&amp;REFBASE=RZR&amp;stat=refcode%3D10677%3Bdstident%3D33%3Bindex%3D87&amp;date=06.04.2021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9AB5A06F04D25B14EE86EC11CA85C009D1A61404E9BDAD497ED72DCC1F958786971653B7ED6FD5478DEC12T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2449437F3CF32B3955D9A2F6C764D55CB432E015D6712E65D3CFE19028T1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9121255BB941DAADD9DB8E2EE6B44DEB&amp;req=doc&amp;base=RZR&amp;n=358829&amp;dst=184&amp;fld=134&amp;REFFIELD=134&amp;REFDST=97&amp;REFDOC=366152&amp;REFBASE=RZR&amp;stat=refcode%3D16876%3Bdstident%3D184%3Bindex%3D514&amp;date=06.04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6</cp:revision>
  <cp:lastPrinted>2021-04-19T13:31:00Z</cp:lastPrinted>
  <dcterms:created xsi:type="dcterms:W3CDTF">2021-04-06T12:47:00Z</dcterms:created>
  <dcterms:modified xsi:type="dcterms:W3CDTF">2021-04-22T08:30:00Z</dcterms:modified>
</cp:coreProperties>
</file>